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F3" w:rsidRDefault="007F33F3" w:rsidP="007F33F3">
      <w:pPr>
        <w:pStyle w:val="ConsNormal"/>
        <w:widowControl/>
        <w:ind w:left="5940" w:firstLine="0"/>
        <w:jc w:val="right"/>
        <w:rPr>
          <w:b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anchor distT="0" distB="0" distL="0" distR="0" simplePos="0" relativeHeight="2" behindDoc="0" locked="0" layoutInCell="1" allowOverlap="1" wp14:anchorId="435075B6" wp14:editId="00C08F21">
            <wp:simplePos x="0" y="0"/>
            <wp:positionH relativeFrom="column">
              <wp:posOffset>2734310</wp:posOffset>
            </wp:positionH>
            <wp:positionV relativeFrom="paragraph">
              <wp:posOffset>176530</wp:posOffset>
            </wp:positionV>
            <wp:extent cx="761365" cy="9328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33F3" w:rsidRDefault="007F33F3" w:rsidP="007F33F3">
      <w:pPr>
        <w:pStyle w:val="ConsNormal"/>
        <w:widowControl/>
        <w:ind w:left="5940" w:firstLine="0"/>
        <w:jc w:val="right"/>
        <w:rPr>
          <w:b/>
          <w:sz w:val="28"/>
          <w:szCs w:val="28"/>
        </w:rPr>
      </w:pPr>
    </w:p>
    <w:p w:rsidR="00564236" w:rsidRDefault="00564236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64236" w:rsidRDefault="00564236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64236" w:rsidRDefault="00564236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64236" w:rsidRDefault="00564236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64236" w:rsidRDefault="007F33F3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РОССИЙСКАЯ ФЕДЕРАЦИЯ</w:t>
      </w:r>
    </w:p>
    <w:p w:rsidR="00564236" w:rsidRDefault="007F33F3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Кемеровская область - Кузбасс</w:t>
      </w:r>
    </w:p>
    <w:p w:rsidR="00564236" w:rsidRDefault="007F33F3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округ</w:t>
      </w:r>
    </w:p>
    <w:p w:rsidR="00564236" w:rsidRDefault="007F33F3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564236" w:rsidRDefault="00314567">
      <w:pPr>
        <w:suppressAutoHyphens w:val="0"/>
        <w:spacing w:line="276" w:lineRule="auto"/>
        <w:ind w:left="-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7-го</w:t>
      </w:r>
      <w:r w:rsidR="007F33F3">
        <w:rPr>
          <w:b/>
          <w:sz w:val="28"/>
          <w:szCs w:val="28"/>
          <w:lang w:eastAsia="ru-RU"/>
        </w:rPr>
        <w:t xml:space="preserve"> созыва</w:t>
      </w:r>
    </w:p>
    <w:p w:rsidR="00564236" w:rsidRDefault="007F33F3">
      <w:pPr>
        <w:suppressAutoHyphens w:val="0"/>
        <w:spacing w:line="276" w:lineRule="auto"/>
        <w:ind w:left="-567"/>
        <w:jc w:val="center"/>
        <w:rPr>
          <w:b/>
          <w:color w:val="000000"/>
          <w:sz w:val="10"/>
          <w:szCs w:val="10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(</w:t>
      </w:r>
      <w:r w:rsidR="00314567">
        <w:rPr>
          <w:b/>
          <w:color w:val="000000"/>
          <w:sz w:val="28"/>
          <w:szCs w:val="28"/>
          <w:lang w:eastAsia="ru-RU"/>
        </w:rPr>
        <w:t xml:space="preserve">тридцатая </w:t>
      </w:r>
      <w:r>
        <w:rPr>
          <w:b/>
          <w:color w:val="000000"/>
          <w:sz w:val="28"/>
          <w:szCs w:val="28"/>
          <w:lang w:eastAsia="ru-RU"/>
        </w:rPr>
        <w:t>сессия)</w:t>
      </w:r>
    </w:p>
    <w:p w:rsidR="00564236" w:rsidRPr="00314567" w:rsidRDefault="00564236">
      <w:pPr>
        <w:tabs>
          <w:tab w:val="left" w:pos="4620"/>
        </w:tabs>
        <w:suppressAutoHyphens w:val="0"/>
        <w:ind w:left="-567"/>
        <w:rPr>
          <w:b/>
          <w:sz w:val="28"/>
          <w:szCs w:val="28"/>
          <w:lang w:eastAsia="ru-RU"/>
        </w:rPr>
      </w:pPr>
    </w:p>
    <w:p w:rsidR="00564236" w:rsidRDefault="007F33F3">
      <w:pPr>
        <w:suppressAutoHyphens w:val="0"/>
        <w:ind w:left="-567"/>
        <w:jc w:val="center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w:t>Решение №</w:t>
      </w:r>
      <w:r w:rsidR="00C77A54">
        <w:rPr>
          <w:b/>
          <w:sz w:val="28"/>
          <w:szCs w:val="20"/>
          <w:lang w:eastAsia="ru-RU"/>
        </w:rPr>
        <w:t xml:space="preserve"> </w:t>
      </w:r>
      <w:r w:rsidR="00B74C98">
        <w:rPr>
          <w:b/>
          <w:sz w:val="28"/>
          <w:szCs w:val="20"/>
          <w:lang w:eastAsia="ru-RU"/>
        </w:rPr>
        <w:t>238</w:t>
      </w:r>
    </w:p>
    <w:p w:rsidR="00314567" w:rsidRDefault="00314567">
      <w:pPr>
        <w:suppressAutoHyphens w:val="0"/>
        <w:ind w:left="-567"/>
        <w:jc w:val="center"/>
        <w:rPr>
          <w:b/>
          <w:sz w:val="28"/>
          <w:szCs w:val="28"/>
        </w:rPr>
      </w:pPr>
    </w:p>
    <w:p w:rsidR="00564236" w:rsidRDefault="00314567">
      <w:pPr>
        <w:tabs>
          <w:tab w:val="left" w:pos="9637"/>
        </w:tabs>
        <w:ind w:left="-567"/>
        <w:jc w:val="right"/>
      </w:pPr>
      <w:r>
        <w:rPr>
          <w:b/>
          <w:sz w:val="28"/>
          <w:szCs w:val="28"/>
          <w:lang w:eastAsia="ru-RU"/>
        </w:rPr>
        <w:t>о</w:t>
      </w:r>
      <w:r w:rsidR="007F33F3">
        <w:rPr>
          <w:b/>
          <w:sz w:val="28"/>
          <w:szCs w:val="28"/>
          <w:lang w:eastAsia="ru-RU"/>
        </w:rPr>
        <w:t>т</w:t>
      </w:r>
      <w:r>
        <w:rPr>
          <w:b/>
          <w:sz w:val="28"/>
          <w:szCs w:val="28"/>
          <w:lang w:eastAsia="ru-RU"/>
        </w:rPr>
        <w:t xml:space="preserve"> 29.01.</w:t>
      </w:r>
      <w:r w:rsidR="007F33F3">
        <w:rPr>
          <w:b/>
          <w:sz w:val="28"/>
          <w:szCs w:val="28"/>
          <w:lang w:eastAsia="ru-RU"/>
        </w:rPr>
        <w:t>2026 г</w:t>
      </w:r>
      <w:r w:rsidR="007F33F3">
        <w:rPr>
          <w:b/>
          <w:i/>
          <w:sz w:val="28"/>
          <w:szCs w:val="28"/>
          <w:lang w:eastAsia="ru-RU"/>
        </w:rPr>
        <w:t>.</w:t>
      </w:r>
    </w:p>
    <w:p w:rsidR="00564236" w:rsidRDefault="007F33F3">
      <w:pPr>
        <w:ind w:left="-567"/>
        <w:jc w:val="right"/>
        <w:rPr>
          <w:lang w:eastAsia="ru-RU"/>
        </w:rPr>
      </w:pPr>
      <w:r>
        <w:rPr>
          <w:lang w:eastAsia="ru-RU"/>
        </w:rPr>
        <w:t xml:space="preserve">принято </w:t>
      </w:r>
      <w:proofErr w:type="spellStart"/>
      <w:r>
        <w:rPr>
          <w:lang w:eastAsia="ru-RU"/>
        </w:rPr>
        <w:t>Прокопьевским</w:t>
      </w:r>
      <w:proofErr w:type="spellEnd"/>
      <w:r>
        <w:rPr>
          <w:lang w:eastAsia="ru-RU"/>
        </w:rPr>
        <w:t xml:space="preserve"> городским</w:t>
      </w:r>
    </w:p>
    <w:p w:rsidR="00564236" w:rsidRDefault="007F33F3">
      <w:pPr>
        <w:ind w:left="-567"/>
        <w:jc w:val="right"/>
        <w:rPr>
          <w:lang w:eastAsia="ru-RU"/>
        </w:rPr>
      </w:pPr>
      <w:r>
        <w:rPr>
          <w:lang w:eastAsia="ru-RU"/>
        </w:rPr>
        <w:t>Советом народ</w:t>
      </w:r>
      <w:bookmarkStart w:id="0" w:name="_GoBack"/>
      <w:bookmarkEnd w:id="0"/>
      <w:r>
        <w:rPr>
          <w:lang w:eastAsia="ru-RU"/>
        </w:rPr>
        <w:t>ных депутатов</w:t>
      </w:r>
    </w:p>
    <w:p w:rsidR="00564236" w:rsidRDefault="00314567">
      <w:pPr>
        <w:ind w:left="-567"/>
        <w:jc w:val="right"/>
        <w:rPr>
          <w:lang w:eastAsia="ru-RU"/>
        </w:rPr>
      </w:pPr>
      <w:r>
        <w:rPr>
          <w:lang w:eastAsia="ru-RU"/>
        </w:rPr>
        <w:t>29.01.</w:t>
      </w:r>
      <w:r w:rsidR="007F33F3">
        <w:rPr>
          <w:lang w:eastAsia="ru-RU"/>
        </w:rPr>
        <w:t xml:space="preserve">2026 г. </w:t>
      </w:r>
    </w:p>
    <w:p w:rsidR="00564236" w:rsidRDefault="00564236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</w:p>
    <w:p w:rsidR="00564236" w:rsidRDefault="007F33F3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внесении изменений в решение </w:t>
      </w:r>
    </w:p>
    <w:p w:rsidR="00564236" w:rsidRDefault="007F33F3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Прокопьевского городского Совета </w:t>
      </w:r>
    </w:p>
    <w:p w:rsidR="00564236" w:rsidRDefault="007F33F3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народных депутатов от 26.06.2020 № 191</w:t>
      </w:r>
    </w:p>
    <w:p w:rsidR="00564236" w:rsidRDefault="007F33F3">
      <w:pPr>
        <w:suppressAutoHyphens w:val="0"/>
        <w:spacing w:after="160"/>
        <w:contextualSpacing/>
        <w:jc w:val="both"/>
        <w:rPr>
          <w:rFonts w:ascii="PT Astra Serif" w:hAnsi="PT Astra Serif"/>
          <w:color w:val="000000"/>
          <w:sz w:val="23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«Об утверждении Положения Комитета </w:t>
      </w:r>
    </w:p>
    <w:p w:rsidR="00564236" w:rsidRDefault="007F33F3">
      <w:pPr>
        <w:suppressAutoHyphens w:val="0"/>
        <w:spacing w:after="160"/>
        <w:contextualSpacing/>
        <w:jc w:val="both"/>
        <w:rPr>
          <w:rFonts w:ascii="PT Astra Serif" w:hAnsi="PT Astra Serif"/>
          <w:color w:val="000000"/>
          <w:sz w:val="23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социальной защиты населения</w:t>
      </w:r>
    </w:p>
    <w:p w:rsidR="00564236" w:rsidRDefault="007F33F3">
      <w:pPr>
        <w:suppressAutoHyphens w:val="0"/>
        <w:spacing w:after="160"/>
        <w:contextualSpacing/>
        <w:jc w:val="both"/>
        <w:rPr>
          <w:rFonts w:ascii="PT Astra Serif" w:hAnsi="PT Astra Serif"/>
          <w:color w:val="000000"/>
          <w:sz w:val="23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города Прокопьевска»</w:t>
      </w:r>
    </w:p>
    <w:p w:rsidR="00564236" w:rsidRDefault="00564236">
      <w:pPr>
        <w:spacing w:after="160"/>
        <w:contextualSpacing/>
        <w:jc w:val="both"/>
        <w:rPr>
          <w:b/>
          <w:sz w:val="28"/>
          <w:szCs w:val="28"/>
          <w:lang w:eastAsia="en-US"/>
        </w:rPr>
      </w:pPr>
    </w:p>
    <w:p w:rsidR="00564236" w:rsidRDefault="007F33F3">
      <w:pPr>
        <w:spacing w:after="16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Руководствуясь </w:t>
      </w:r>
      <w:r>
        <w:rPr>
          <w:color w:val="000000"/>
          <w:sz w:val="28"/>
          <w:szCs w:val="28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власти», Законом Кемеровской области от 27.07.2005 № 99-ОЗ «О наделении органов местного самоуправления отдельными государственными полномочиями в сфере социальной поддержки и социального обслуживания населения»,</w:t>
      </w:r>
    </w:p>
    <w:p w:rsidR="00564236" w:rsidRDefault="00564236">
      <w:pPr>
        <w:spacing w:after="160"/>
        <w:ind w:firstLine="540"/>
        <w:contextualSpacing/>
        <w:jc w:val="both"/>
        <w:rPr>
          <w:sz w:val="28"/>
          <w:szCs w:val="28"/>
          <w:lang w:eastAsia="en-US"/>
        </w:rPr>
      </w:pPr>
    </w:p>
    <w:p w:rsidR="00564236" w:rsidRDefault="007F33F3">
      <w:pPr>
        <w:spacing w:after="160"/>
        <w:ind w:firstLine="540"/>
        <w:contextualSpacing/>
        <w:jc w:val="center"/>
      </w:pPr>
      <w:r>
        <w:rPr>
          <w:sz w:val="28"/>
          <w:szCs w:val="28"/>
          <w:lang w:eastAsia="en-US"/>
        </w:rPr>
        <w:t xml:space="preserve">Прокопьевский городской Совет народных депутатов </w:t>
      </w:r>
    </w:p>
    <w:p w:rsidR="00564236" w:rsidRPr="00314567" w:rsidRDefault="00564236">
      <w:pPr>
        <w:spacing w:after="160"/>
        <w:ind w:firstLine="540"/>
        <w:contextualSpacing/>
        <w:jc w:val="center"/>
        <w:rPr>
          <w:sz w:val="28"/>
          <w:szCs w:val="28"/>
          <w:lang w:eastAsia="en-US"/>
        </w:rPr>
      </w:pPr>
    </w:p>
    <w:p w:rsidR="00564236" w:rsidRDefault="007F33F3">
      <w:pPr>
        <w:spacing w:after="160"/>
        <w:ind w:firstLine="540"/>
        <w:contextualSpacing/>
        <w:jc w:val="center"/>
      </w:pPr>
      <w:r>
        <w:rPr>
          <w:b/>
          <w:sz w:val="28"/>
          <w:szCs w:val="28"/>
          <w:lang w:eastAsia="en-US"/>
        </w:rPr>
        <w:t xml:space="preserve">Решил: </w:t>
      </w:r>
    </w:p>
    <w:p w:rsidR="00564236" w:rsidRDefault="00564236">
      <w:pPr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B80181" w:rsidRDefault="00B80181" w:rsidP="00B80181">
      <w:pPr>
        <w:widowControl w:val="0"/>
        <w:snapToGrid w:val="0"/>
        <w:ind w:firstLine="709"/>
        <w:contextualSpacing/>
        <w:jc w:val="both"/>
      </w:pPr>
      <w:r>
        <w:rPr>
          <w:b/>
          <w:bCs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 xml:space="preserve"> Внести изменения в решение Прокопьевского городского Совета народных депутатов </w:t>
      </w:r>
      <w:r>
        <w:rPr>
          <w:sz w:val="28"/>
          <w:szCs w:val="28"/>
          <w:lang w:eastAsia="ru-RU"/>
        </w:rPr>
        <w:t xml:space="preserve">от 26.06.2020 № 191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(в редакции решения от 23.05.2024          № 075) «Об утверждении Положения Комитета социальной защиты населения администрации города Прокопьевска» </w:t>
      </w:r>
      <w:r>
        <w:rPr>
          <w:sz w:val="28"/>
          <w:szCs w:val="28"/>
          <w:lang w:eastAsia="en-US"/>
        </w:rPr>
        <w:t>следующего содержания:</w:t>
      </w:r>
    </w:p>
    <w:p w:rsidR="00B80181" w:rsidRDefault="00B80181" w:rsidP="00B80181">
      <w:pPr>
        <w:widowControl w:val="0"/>
        <w:snapToGrid w:val="0"/>
        <w:ind w:firstLine="709"/>
        <w:contextualSpacing/>
        <w:jc w:val="both"/>
      </w:pPr>
      <w:r>
        <w:rPr>
          <w:sz w:val="28"/>
          <w:szCs w:val="28"/>
          <w:lang w:eastAsia="en-US"/>
        </w:rPr>
        <w:t xml:space="preserve">1.1. изложить пункт 1.15. Положения 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ru-RU"/>
        </w:rPr>
        <w:t>Комитета социальной защиты населения администрации города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Прокопьевска (далее — Положение) </w:t>
      </w:r>
      <w:r>
        <w:rPr>
          <w:sz w:val="28"/>
          <w:szCs w:val="28"/>
          <w:lang w:eastAsia="en-US"/>
        </w:rPr>
        <w:t>в новой редакции следующего содержания:</w:t>
      </w:r>
    </w:p>
    <w:p w:rsidR="00B80181" w:rsidRDefault="00B80181" w:rsidP="00B80181">
      <w:pPr>
        <w:pStyle w:val="a8"/>
        <w:widowControl w:val="0"/>
        <w:snapToGrid w:val="0"/>
        <w:spacing w:after="0"/>
        <w:ind w:firstLine="709"/>
        <w:contextualSpacing/>
        <w:jc w:val="both"/>
        <w:rPr>
          <w:sz w:val="28"/>
          <w:szCs w:val="28"/>
          <w:lang w:eastAsia="en-US"/>
        </w:rPr>
      </w:pPr>
    </w:p>
    <w:p w:rsidR="00B80181" w:rsidRDefault="00B80181" w:rsidP="00B80181">
      <w:pPr>
        <w:pStyle w:val="a8"/>
        <w:spacing w:after="0" w:line="285" w:lineRule="atLeast"/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«1.15. Местонахождение:</w:t>
      </w:r>
    </w:p>
    <w:p w:rsidR="00B80181" w:rsidRDefault="00B80181" w:rsidP="00B80181">
      <w:pPr>
        <w:pStyle w:val="a8"/>
        <w:spacing w:after="0" w:line="285" w:lineRule="atLeast"/>
        <w:ind w:firstLine="73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юридический адрес: 653039, Кемеровская область-Кузбасс,                             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Прокопьевский, г. Прокопьевск, ул. Институтская, д. 24;</w:t>
      </w:r>
      <w:proofErr w:type="gramEnd"/>
    </w:p>
    <w:p w:rsidR="00B80181" w:rsidRDefault="00B80181" w:rsidP="00B80181">
      <w:pPr>
        <w:pStyle w:val="a8"/>
        <w:spacing w:after="0" w:line="285" w:lineRule="atLeast"/>
        <w:ind w:firstLine="737"/>
        <w:contextualSpacing/>
        <w:jc w:val="both"/>
      </w:pPr>
      <w:proofErr w:type="gramStart"/>
      <w:r>
        <w:rPr>
          <w:sz w:val="28"/>
          <w:szCs w:val="28"/>
        </w:rPr>
        <w:t xml:space="preserve">фактический адрес: 653039, Кемеровская область-Кузбасс,                             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Прокопьевский, г. Прокопьевск, ул. Институтская, д. 24.»;</w:t>
      </w:r>
      <w:proofErr w:type="gramEnd"/>
    </w:p>
    <w:p w:rsidR="00B80181" w:rsidRDefault="00B80181" w:rsidP="00B80181">
      <w:pPr>
        <w:pStyle w:val="a8"/>
        <w:spacing w:after="0" w:line="285" w:lineRule="atLeast"/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в подпункте 3.1.19. пункта 3.1. Положения вместо слов «государственное казенное учреждение «Центр социальных выплат                          и информатизации Министерства социальной защиты населения Кузбасса» читать «государственное казенное учреждение «Центр социальных выплат                 и информатизации Министерства труда и социальной защиты Кузбасса».</w:t>
      </w:r>
    </w:p>
    <w:p w:rsidR="00B80181" w:rsidRDefault="00B80181" w:rsidP="00B80181">
      <w:pPr>
        <w:pStyle w:val="a8"/>
        <w:spacing w:after="0" w:line="285" w:lineRule="atLeast"/>
        <w:ind w:firstLine="737"/>
        <w:contextualSpacing/>
        <w:jc w:val="both"/>
      </w:pPr>
      <w:r>
        <w:rPr>
          <w:b/>
          <w:bCs/>
          <w:sz w:val="28"/>
          <w:szCs w:val="28"/>
          <w:lang w:eastAsia="en-US"/>
        </w:rPr>
        <w:t xml:space="preserve">2. </w:t>
      </w:r>
      <w:r>
        <w:rPr>
          <w:sz w:val="28"/>
          <w:szCs w:val="28"/>
          <w:lang w:eastAsia="en-US"/>
        </w:rPr>
        <w:t>Настоящее решение подлежит официальному опубликованию в газете «Шахтерская правда» и вступает в силу после его официального обнародования.</w:t>
      </w:r>
    </w:p>
    <w:p w:rsidR="00B80181" w:rsidRDefault="00B80181" w:rsidP="00B80181">
      <w:pPr>
        <w:tabs>
          <w:tab w:val="left" w:pos="851"/>
        </w:tabs>
        <w:ind w:firstLine="737"/>
        <w:contextualSpacing/>
        <w:jc w:val="both"/>
      </w:pPr>
      <w:r>
        <w:rPr>
          <w:b/>
          <w:color w:val="000000"/>
          <w:sz w:val="28"/>
          <w:szCs w:val="28"/>
          <w:lang w:eastAsia="en-US"/>
        </w:rPr>
        <w:t>3.</w:t>
      </w:r>
      <w:r>
        <w:rPr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color w:val="000000"/>
          <w:sz w:val="28"/>
          <w:szCs w:val="28"/>
          <w:lang w:eastAsia="en-US"/>
        </w:rPr>
        <w:t>Контроль за</w:t>
      </w:r>
      <w:proofErr w:type="gramEnd"/>
      <w:r>
        <w:rPr>
          <w:color w:val="000000"/>
          <w:sz w:val="28"/>
          <w:szCs w:val="28"/>
          <w:lang w:eastAsia="en-US"/>
        </w:rPr>
        <w:t xml:space="preserve"> исполнением настоящего решения возложить на комитет  Прокопьевского городского Совета народных депутатов по вопросам социальной политики (Е.В. Пашкевич).</w:t>
      </w:r>
    </w:p>
    <w:p w:rsidR="00564236" w:rsidRPr="00314567" w:rsidRDefault="00564236">
      <w:pPr>
        <w:tabs>
          <w:tab w:val="left" w:pos="-142"/>
        </w:tabs>
        <w:suppressAutoHyphens w:val="0"/>
        <w:contextualSpacing/>
        <w:jc w:val="both"/>
        <w:rPr>
          <w:sz w:val="28"/>
          <w:szCs w:val="28"/>
        </w:rPr>
      </w:pPr>
    </w:p>
    <w:p w:rsidR="00564236" w:rsidRDefault="00564236">
      <w:pPr>
        <w:tabs>
          <w:tab w:val="left" w:pos="-142"/>
        </w:tabs>
        <w:suppressAutoHyphens w:val="0"/>
        <w:jc w:val="both"/>
        <w:rPr>
          <w:sz w:val="28"/>
          <w:szCs w:val="28"/>
          <w:lang w:eastAsia="en-US"/>
        </w:rPr>
      </w:pPr>
    </w:p>
    <w:p w:rsidR="00564236" w:rsidRDefault="00564236">
      <w:pPr>
        <w:tabs>
          <w:tab w:val="left" w:pos="-142"/>
        </w:tabs>
        <w:suppressAutoHyphens w:val="0"/>
        <w:jc w:val="both"/>
        <w:rPr>
          <w:sz w:val="28"/>
          <w:szCs w:val="28"/>
          <w:lang w:eastAsia="en-US"/>
        </w:rPr>
      </w:pPr>
    </w:p>
    <w:p w:rsidR="00564236" w:rsidRDefault="007F33F3">
      <w:pPr>
        <w:tabs>
          <w:tab w:val="left" w:pos="-142"/>
        </w:tabs>
        <w:suppressAutoHyphens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Председатель </w:t>
      </w:r>
    </w:p>
    <w:p w:rsidR="00564236" w:rsidRDefault="007F33F3">
      <w:pPr>
        <w:tabs>
          <w:tab w:val="left" w:pos="3020"/>
          <w:tab w:val="left" w:pos="639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Прокопьевского городского   </w:t>
      </w:r>
    </w:p>
    <w:p w:rsidR="00564236" w:rsidRDefault="007F33F3">
      <w:pPr>
        <w:tabs>
          <w:tab w:val="left" w:pos="3020"/>
          <w:tab w:val="left" w:pos="4700"/>
          <w:tab w:val="left" w:pos="639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Совета народных депутатов</w:t>
      </w:r>
      <w:r>
        <w:rPr>
          <w:sz w:val="28"/>
          <w:szCs w:val="28"/>
          <w:lang w:eastAsia="en-US"/>
        </w:rPr>
        <w:tab/>
        <w:t xml:space="preserve">                            </w:t>
      </w:r>
      <w:r>
        <w:rPr>
          <w:sz w:val="28"/>
          <w:szCs w:val="28"/>
          <w:lang w:eastAsia="en-US"/>
        </w:rPr>
        <w:tab/>
        <w:t xml:space="preserve">           З.А. Вальшина</w:t>
      </w:r>
    </w:p>
    <w:p w:rsidR="00564236" w:rsidRDefault="00564236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564236" w:rsidRDefault="00564236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324BD6" w:rsidRDefault="00324BD6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564236" w:rsidRDefault="007F33F3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Глава</w:t>
      </w:r>
    </w:p>
    <w:p w:rsidR="00564236" w:rsidRDefault="007F33F3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города Прокопьевска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М.А. </w:t>
      </w:r>
      <w:proofErr w:type="spellStart"/>
      <w:r>
        <w:rPr>
          <w:sz w:val="28"/>
          <w:szCs w:val="28"/>
          <w:lang w:eastAsia="en-US"/>
        </w:rPr>
        <w:t>Шкарабейников</w:t>
      </w:r>
      <w:proofErr w:type="spellEnd"/>
    </w:p>
    <w:p w:rsidR="00564236" w:rsidRPr="009651AF" w:rsidRDefault="007F33F3">
      <w:pPr>
        <w:suppressAutoHyphens w:val="0"/>
        <w:spacing w:after="160"/>
        <w:contextualSpacing/>
        <w:rPr>
          <w:u w:val="single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</w:t>
      </w:r>
      <w:r w:rsidR="00314567">
        <w:rPr>
          <w:lang w:eastAsia="ru-RU"/>
        </w:rPr>
        <w:t xml:space="preserve">              </w:t>
      </w:r>
      <w:r>
        <w:rPr>
          <w:lang w:eastAsia="ru-RU"/>
        </w:rPr>
        <w:t xml:space="preserve">            </w:t>
      </w:r>
      <w:r w:rsidRPr="009651AF">
        <w:rPr>
          <w:u w:val="single"/>
          <w:lang w:eastAsia="ru-RU"/>
        </w:rPr>
        <w:t>«</w:t>
      </w:r>
      <w:r w:rsidR="00314567" w:rsidRPr="009651AF">
        <w:rPr>
          <w:u w:val="single"/>
          <w:lang w:eastAsia="ru-RU"/>
        </w:rPr>
        <w:t>29</w:t>
      </w:r>
      <w:r w:rsidRPr="009651AF">
        <w:rPr>
          <w:u w:val="single"/>
          <w:lang w:eastAsia="ru-RU"/>
        </w:rPr>
        <w:t xml:space="preserve">» </w:t>
      </w:r>
      <w:r w:rsidR="00314567" w:rsidRPr="009651AF">
        <w:rPr>
          <w:u w:val="single"/>
          <w:lang w:eastAsia="ru-RU"/>
        </w:rPr>
        <w:t>января</w:t>
      </w:r>
      <w:r w:rsidRPr="009651AF">
        <w:rPr>
          <w:u w:val="single"/>
          <w:lang w:eastAsia="ru-RU"/>
        </w:rPr>
        <w:t xml:space="preserve"> 2026 г.</w:t>
      </w:r>
    </w:p>
    <w:p w:rsidR="00564236" w:rsidRPr="009651AF" w:rsidRDefault="007F33F3" w:rsidP="00314567">
      <w:pPr>
        <w:tabs>
          <w:tab w:val="left" w:pos="0"/>
        </w:tabs>
        <w:suppressAutoHyphens w:val="0"/>
        <w:spacing w:after="160"/>
        <w:jc w:val="center"/>
      </w:pPr>
      <w:r w:rsidRPr="009651AF">
        <w:rPr>
          <w:lang w:eastAsia="ru-RU"/>
        </w:rPr>
        <w:t xml:space="preserve">                                                                                                           </w:t>
      </w:r>
      <w:r w:rsidR="00314567" w:rsidRPr="009651AF">
        <w:rPr>
          <w:lang w:eastAsia="ru-RU"/>
        </w:rPr>
        <w:t xml:space="preserve">            </w:t>
      </w:r>
      <w:r w:rsidRPr="009651AF">
        <w:rPr>
          <w:lang w:eastAsia="ru-RU"/>
        </w:rPr>
        <w:t xml:space="preserve">       (дата подписания)</w:t>
      </w:r>
    </w:p>
    <w:sectPr w:rsidR="00564236" w:rsidRPr="009651AF" w:rsidSect="00314567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F607E"/>
    <w:multiLevelType w:val="multilevel"/>
    <w:tmpl w:val="400C77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B373D4"/>
    <w:multiLevelType w:val="multilevel"/>
    <w:tmpl w:val="D4B84E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36"/>
    <w:rsid w:val="00314567"/>
    <w:rsid w:val="00324BD6"/>
    <w:rsid w:val="00564236"/>
    <w:rsid w:val="007F33F3"/>
    <w:rsid w:val="009651AF"/>
    <w:rsid w:val="00B74C98"/>
    <w:rsid w:val="00B80181"/>
    <w:rsid w:val="00C7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paragraph" w:styleId="8">
    <w:name w:val="heading 8"/>
    <w:basedOn w:val="a"/>
    <w:next w:val="a"/>
    <w:qFormat/>
    <w:pPr>
      <w:keepNext/>
      <w:tabs>
        <w:tab w:val="num" w:pos="0"/>
      </w:tabs>
      <w:ind w:right="-1050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styleId="af1">
    <w:name w:val="Strong"/>
    <w:qFormat/>
    <w:rPr>
      <w:b/>
      <w:bCs/>
    </w:rPr>
  </w:style>
  <w:style w:type="character" w:customStyle="1" w:styleId="af2">
    <w:name w:val="Символ нумерации"/>
    <w:qFormat/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4">
    <w:name w:val="List"/>
    <w:basedOn w:val="a8"/>
    <w:uiPriority w:val="99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Заголовок1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caption11">
    <w:name w:val="caption1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customStyle="1" w:styleId="12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uiPriority w:val="99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9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a">
    <w:name w:val="Содержимое врезки"/>
    <w:basedOn w:val="a"/>
    <w:uiPriority w:val="99"/>
    <w:qFormat/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table" w:styleId="afd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paragraph" w:styleId="8">
    <w:name w:val="heading 8"/>
    <w:basedOn w:val="a"/>
    <w:next w:val="a"/>
    <w:qFormat/>
    <w:pPr>
      <w:keepNext/>
      <w:tabs>
        <w:tab w:val="num" w:pos="0"/>
      </w:tabs>
      <w:ind w:right="-1050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styleId="af1">
    <w:name w:val="Strong"/>
    <w:qFormat/>
    <w:rPr>
      <w:b/>
      <w:bCs/>
    </w:rPr>
  </w:style>
  <w:style w:type="character" w:customStyle="1" w:styleId="af2">
    <w:name w:val="Символ нумерации"/>
    <w:qFormat/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4">
    <w:name w:val="List"/>
    <w:basedOn w:val="a8"/>
    <w:uiPriority w:val="99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Заголовок1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caption11">
    <w:name w:val="caption1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customStyle="1" w:styleId="12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uiPriority w:val="99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9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a">
    <w:name w:val="Содержимое врезки"/>
    <w:basedOn w:val="a"/>
    <w:uiPriority w:val="99"/>
    <w:qFormat/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table" w:styleId="afd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8</cp:revision>
  <cp:lastPrinted>2026-01-28T06:29:00Z</cp:lastPrinted>
  <dcterms:created xsi:type="dcterms:W3CDTF">2026-01-19T04:13:00Z</dcterms:created>
  <dcterms:modified xsi:type="dcterms:W3CDTF">2026-01-28T06:29:00Z</dcterms:modified>
  <dc:language>ru-RU</dc:language>
</cp:coreProperties>
</file>